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7C3D" w14:textId="3CECDDBD" w:rsidR="009270C4" w:rsidRDefault="009270C4" w:rsidP="009270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1F7891D" wp14:editId="421D7DF3">
            <wp:extent cx="2122393" cy="12405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567" cy="12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742FC" w14:textId="77777777" w:rsidR="009270C4" w:rsidRDefault="009270C4" w:rsidP="009270C4">
      <w:pPr>
        <w:rPr>
          <w:rFonts w:ascii="Arial" w:hAnsi="Arial" w:cs="Arial"/>
          <w:b/>
          <w:sz w:val="20"/>
          <w:szCs w:val="20"/>
        </w:rPr>
      </w:pPr>
    </w:p>
    <w:p w14:paraId="5985471E" w14:textId="297813AB" w:rsidR="009270C4" w:rsidRPr="004F0EA9" w:rsidRDefault="009270C4" w:rsidP="009270C4">
      <w:pPr>
        <w:jc w:val="center"/>
        <w:rPr>
          <w:rFonts w:ascii="Arial" w:hAnsi="Arial" w:cs="Arial"/>
          <w:b/>
          <w:sz w:val="20"/>
          <w:szCs w:val="20"/>
        </w:rPr>
      </w:pPr>
      <w:r w:rsidRPr="004F0EA9">
        <w:rPr>
          <w:rFonts w:ascii="Arial" w:hAnsi="Arial" w:cs="Arial"/>
          <w:b/>
          <w:sz w:val="20"/>
          <w:szCs w:val="20"/>
        </w:rPr>
        <w:t>THE PETTY EXPERIENCE - BIOGRAPHY</w:t>
      </w:r>
    </w:p>
    <w:p w14:paraId="690623E3" w14:textId="77777777" w:rsidR="009270C4" w:rsidRPr="004F0EA9" w:rsidRDefault="009270C4" w:rsidP="009270C4">
      <w:pPr>
        <w:rPr>
          <w:rFonts w:ascii="Arial" w:hAnsi="Arial" w:cs="Arial"/>
          <w:sz w:val="20"/>
          <w:szCs w:val="20"/>
        </w:rPr>
      </w:pPr>
    </w:p>
    <w:p w14:paraId="5176ACCE" w14:textId="77777777" w:rsidR="009270C4" w:rsidRDefault="009270C4" w:rsidP="009270C4">
      <w:pPr>
        <w:rPr>
          <w:rFonts w:ascii="Arial" w:hAnsi="Arial" w:cs="Arial"/>
          <w:sz w:val="20"/>
          <w:szCs w:val="20"/>
        </w:rPr>
      </w:pPr>
      <w:r w:rsidRPr="004F0EA9">
        <w:rPr>
          <w:rFonts w:ascii="Arial" w:hAnsi="Arial" w:cs="Arial"/>
          <w:sz w:val="20"/>
          <w:szCs w:val="20"/>
        </w:rPr>
        <w:t xml:space="preserve">The Petty Experience is the </w:t>
      </w:r>
      <w:r>
        <w:rPr>
          <w:rFonts w:ascii="Arial" w:hAnsi="Arial" w:cs="Arial"/>
          <w:sz w:val="20"/>
          <w:szCs w:val="20"/>
        </w:rPr>
        <w:t>premier</w:t>
      </w:r>
      <w:r w:rsidRPr="004F0EA9">
        <w:rPr>
          <w:rFonts w:ascii="Arial" w:hAnsi="Arial" w:cs="Arial"/>
          <w:sz w:val="20"/>
          <w:szCs w:val="20"/>
        </w:rPr>
        <w:t xml:space="preserve"> tribute to Tom Petty and the Heartbreakers. The band puts on a world-class show featuring tracks </w:t>
      </w:r>
      <w:r>
        <w:rPr>
          <w:rFonts w:ascii="Arial" w:hAnsi="Arial" w:cs="Arial"/>
          <w:sz w:val="20"/>
          <w:szCs w:val="20"/>
        </w:rPr>
        <w:t>by</w:t>
      </w:r>
      <w:r w:rsidRPr="004F0EA9">
        <w:rPr>
          <w:rFonts w:ascii="Arial" w:hAnsi="Arial" w:cs="Arial"/>
          <w:sz w:val="20"/>
          <w:szCs w:val="20"/>
        </w:rPr>
        <w:t xml:space="preserve"> the Heartbreakers, Tom’s solo works, The Traveling </w:t>
      </w:r>
      <w:proofErr w:type="spellStart"/>
      <w:r w:rsidRPr="004F0EA9">
        <w:rPr>
          <w:rFonts w:ascii="Arial" w:hAnsi="Arial" w:cs="Arial"/>
          <w:sz w:val="20"/>
          <w:szCs w:val="20"/>
        </w:rPr>
        <w:t>Wiburys</w:t>
      </w:r>
      <w:proofErr w:type="spellEnd"/>
      <w:r w:rsidRPr="004F0EA9">
        <w:rPr>
          <w:rFonts w:ascii="Arial" w:hAnsi="Arial" w:cs="Arial"/>
          <w:sz w:val="20"/>
          <w:szCs w:val="20"/>
        </w:rPr>
        <w:t xml:space="preserve"> and </w:t>
      </w:r>
    </w:p>
    <w:p w14:paraId="2B9B9B13" w14:textId="7276C529" w:rsidR="009270C4" w:rsidRPr="004F0EA9" w:rsidRDefault="009270C4" w:rsidP="009270C4">
      <w:pPr>
        <w:rPr>
          <w:rFonts w:ascii="Arial" w:hAnsi="Arial" w:cs="Arial"/>
          <w:sz w:val="20"/>
          <w:szCs w:val="20"/>
        </w:rPr>
      </w:pPr>
      <w:r w:rsidRPr="004F0EA9">
        <w:rPr>
          <w:rFonts w:ascii="Arial" w:hAnsi="Arial" w:cs="Arial"/>
          <w:sz w:val="20"/>
          <w:szCs w:val="20"/>
        </w:rPr>
        <w:t xml:space="preserve">some of Tom’s favorite artists. </w:t>
      </w:r>
    </w:p>
    <w:p w14:paraId="0B98F90E" w14:textId="77777777" w:rsidR="009270C4" w:rsidRPr="004F0EA9" w:rsidRDefault="009270C4" w:rsidP="009270C4">
      <w:pPr>
        <w:rPr>
          <w:rFonts w:ascii="Arial" w:hAnsi="Arial" w:cs="Arial"/>
          <w:sz w:val="20"/>
          <w:szCs w:val="20"/>
        </w:rPr>
      </w:pPr>
    </w:p>
    <w:p w14:paraId="069736B3" w14:textId="58C3B749" w:rsidR="009270C4" w:rsidRPr="004F0EA9" w:rsidRDefault="009270C4" w:rsidP="009270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in</w:t>
      </w:r>
      <w:r w:rsidRPr="004F0EA9">
        <w:rPr>
          <w:rFonts w:ascii="Arial" w:hAnsi="Arial" w:cs="Arial"/>
          <w:sz w:val="20"/>
          <w:szCs w:val="20"/>
        </w:rPr>
        <w:t xml:space="preserve"> St Petersburg Florida, the Experience’s members </w:t>
      </w:r>
      <w:r>
        <w:rPr>
          <w:rFonts w:ascii="Arial" w:hAnsi="Arial" w:cs="Arial"/>
          <w:sz w:val="20"/>
          <w:szCs w:val="20"/>
        </w:rPr>
        <w:t xml:space="preserve">are all incredible players and </w:t>
      </w:r>
      <w:r w:rsidRPr="004F0EA9">
        <w:rPr>
          <w:rFonts w:ascii="Arial" w:hAnsi="Arial" w:cs="Arial"/>
          <w:sz w:val="20"/>
          <w:szCs w:val="20"/>
        </w:rPr>
        <w:t xml:space="preserve">have played around the world </w:t>
      </w:r>
      <w:r>
        <w:rPr>
          <w:rFonts w:ascii="Arial" w:hAnsi="Arial" w:cs="Arial"/>
          <w:sz w:val="20"/>
          <w:szCs w:val="20"/>
        </w:rPr>
        <w:t>from the US and Canada to the UK and Australia.</w:t>
      </w:r>
      <w:r w:rsidRPr="004F0EA9">
        <w:rPr>
          <w:rFonts w:ascii="Arial" w:hAnsi="Arial" w:cs="Arial"/>
          <w:sz w:val="20"/>
          <w:szCs w:val="20"/>
        </w:rPr>
        <w:t xml:space="preserve"> Together they’re a formidable force. Shows are high energy, audience participatory and all-round fun. </w:t>
      </w:r>
    </w:p>
    <w:p w14:paraId="5C386E90" w14:textId="77777777" w:rsidR="009270C4" w:rsidRDefault="009270C4" w:rsidP="009270C4">
      <w:pPr>
        <w:rPr>
          <w:rFonts w:ascii="Arial" w:hAnsi="Arial" w:cs="Arial"/>
          <w:b/>
          <w:sz w:val="20"/>
          <w:szCs w:val="20"/>
        </w:rPr>
      </w:pPr>
    </w:p>
    <w:p w14:paraId="3963DBB3" w14:textId="77777777" w:rsidR="009270C4" w:rsidRDefault="009270C4" w:rsidP="009270C4">
      <w:pPr>
        <w:rPr>
          <w:rFonts w:ascii="Arial" w:hAnsi="Arial" w:cs="Arial"/>
          <w:b/>
          <w:sz w:val="20"/>
          <w:szCs w:val="20"/>
        </w:rPr>
      </w:pPr>
    </w:p>
    <w:p w14:paraId="17223251" w14:textId="7BF677EE" w:rsidR="009270C4" w:rsidRPr="009270C4" w:rsidRDefault="009270C4" w:rsidP="009270C4">
      <w:pPr>
        <w:rPr>
          <w:rFonts w:ascii="Arial" w:hAnsi="Arial" w:cs="Arial"/>
          <w:b/>
          <w:sz w:val="20"/>
          <w:szCs w:val="20"/>
        </w:rPr>
      </w:pPr>
      <w:r w:rsidRPr="009270C4">
        <w:rPr>
          <w:rFonts w:ascii="Arial" w:hAnsi="Arial" w:cs="Arial"/>
          <w:b/>
          <w:sz w:val="20"/>
          <w:szCs w:val="20"/>
        </w:rPr>
        <w:t>Davy Alder: Lead Vocals, Guitar</w:t>
      </w:r>
      <w:r w:rsidRPr="009270C4">
        <w:rPr>
          <w:rFonts w:ascii="Arial" w:hAnsi="Arial" w:cs="Arial"/>
          <w:b/>
          <w:sz w:val="20"/>
          <w:szCs w:val="20"/>
        </w:rPr>
        <w:t>, Harmonica</w:t>
      </w:r>
    </w:p>
    <w:p w14:paraId="15F1185B" w14:textId="16AF3F0A" w:rsidR="009270C4" w:rsidRPr="009270C4" w:rsidRDefault="009270C4" w:rsidP="009270C4">
      <w:pPr>
        <w:rPr>
          <w:rFonts w:ascii="Arial" w:eastAsia="Times New Roman" w:hAnsi="Arial" w:cs="Arial"/>
          <w:sz w:val="20"/>
          <w:szCs w:val="20"/>
        </w:rPr>
      </w:pPr>
      <w:r w:rsidRPr="009270C4">
        <w:rPr>
          <w:rFonts w:ascii="Arial" w:eastAsia="Times New Roman" w:hAnsi="Arial" w:cs="Arial"/>
          <w:sz w:val="20"/>
          <w:szCs w:val="20"/>
        </w:rPr>
        <w:br/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>Originating from Newcastle</w:t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>UK</w:t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Davy has performed across the globe </w:t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>including shows in</w:t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>London Amsterdam, Los Angeles, Nashville, San Francisco and Perth, Australia</w:t>
      </w:r>
      <w:r w:rsidRPr="009270C4">
        <w:rPr>
          <w:rFonts w:ascii="Arial" w:eastAsia="Times New Roman" w:hAnsi="Arial" w:cs="Arial"/>
          <w:sz w:val="20"/>
          <w:szCs w:val="20"/>
        </w:rPr>
        <w:t xml:space="preserve">. </w:t>
      </w:r>
      <w:r w:rsidRPr="009270C4">
        <w:rPr>
          <w:rFonts w:ascii="Arial" w:eastAsia="Times New Roman" w:hAnsi="Arial" w:cs="Arial"/>
          <w:sz w:val="20"/>
          <w:szCs w:val="20"/>
        </w:rPr>
        <w:t>He’s a Petty fanatic and seen 36 shows across three continents starting in 1982. As well as being an extremely accomplished vocalist, h</w:t>
      </w:r>
      <w:r w:rsidRPr="009270C4">
        <w:rPr>
          <w:rFonts w:ascii="Arial" w:eastAsia="Times New Roman" w:hAnsi="Arial" w:cs="Arial"/>
          <w:sz w:val="20"/>
          <w:szCs w:val="20"/>
        </w:rPr>
        <w:t xml:space="preserve">e’s </w:t>
      </w:r>
      <w:r w:rsidRPr="009270C4">
        <w:rPr>
          <w:rFonts w:ascii="Arial" w:eastAsia="Times New Roman" w:hAnsi="Arial" w:cs="Arial"/>
          <w:sz w:val="20"/>
          <w:szCs w:val="20"/>
        </w:rPr>
        <w:t>also a veteran of the music industry, worked with top producers and opened for major acts.</w:t>
      </w:r>
    </w:p>
    <w:p w14:paraId="59206876" w14:textId="732D4813" w:rsidR="009270C4" w:rsidRPr="009270C4" w:rsidRDefault="009270C4">
      <w:pPr>
        <w:rPr>
          <w:rFonts w:ascii="Arial" w:hAnsi="Arial" w:cs="Arial"/>
        </w:rPr>
      </w:pPr>
    </w:p>
    <w:p w14:paraId="5DE0E496" w14:textId="7FD5AB8A" w:rsidR="009270C4" w:rsidRPr="009270C4" w:rsidRDefault="009270C4" w:rsidP="009270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  <w:r w:rsidRPr="009270C4">
        <w:rPr>
          <w:rFonts w:ascii="Arial" w:hAnsi="Arial" w:cs="Arial"/>
          <w:b/>
          <w:bCs/>
          <w:sz w:val="20"/>
          <w:szCs w:val="20"/>
          <w:lang w:eastAsia="ja-JP"/>
        </w:rPr>
        <w:t xml:space="preserve">Bobby Boos - Drums, </w:t>
      </w:r>
      <w:r w:rsidRPr="009270C4">
        <w:rPr>
          <w:rFonts w:ascii="Arial" w:hAnsi="Arial" w:cs="Arial"/>
          <w:b/>
          <w:bCs/>
          <w:sz w:val="20"/>
          <w:szCs w:val="20"/>
          <w:lang w:eastAsia="ja-JP"/>
        </w:rPr>
        <w:t xml:space="preserve">Percussion, </w:t>
      </w:r>
      <w:r w:rsidRPr="009270C4">
        <w:rPr>
          <w:rFonts w:ascii="Arial" w:hAnsi="Arial" w:cs="Arial"/>
          <w:b/>
          <w:bCs/>
          <w:sz w:val="20"/>
          <w:szCs w:val="20"/>
          <w:lang w:eastAsia="ja-JP"/>
        </w:rPr>
        <w:t>Back Up Vocals</w:t>
      </w:r>
    </w:p>
    <w:p w14:paraId="17AE403C" w14:textId="77777777" w:rsidR="009270C4" w:rsidRPr="009270C4" w:rsidRDefault="009270C4" w:rsidP="009270C4">
      <w:pPr>
        <w:widowControl w:val="0"/>
        <w:autoSpaceDE w:val="0"/>
        <w:autoSpaceDN w:val="0"/>
        <w:adjustRightInd w:val="0"/>
        <w:spacing w:after="29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24ABF7CC" w14:textId="3040D5CB" w:rsidR="009270C4" w:rsidRPr="009270C4" w:rsidRDefault="009270C4" w:rsidP="009270C4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0"/>
          <w:szCs w:val="20"/>
          <w:lang w:eastAsia="ja-JP"/>
        </w:rPr>
      </w:pPr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 xml:space="preserve">Originally a native of Seattle, Bobby moved to Los Angeles in the </w:t>
      </w:r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>19</w:t>
      </w:r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>80’s and quickly became part</w:t>
      </w:r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 xml:space="preserve"> </w:t>
      </w:r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>of its</w:t>
      </w:r>
    </w:p>
    <w:p w14:paraId="5C20F89D" w14:textId="41CD8124" w:rsidR="009270C4" w:rsidRPr="009270C4" w:rsidRDefault="009270C4" w:rsidP="009270C4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0"/>
          <w:szCs w:val="20"/>
          <w:lang w:eastAsia="ja-JP"/>
        </w:rPr>
      </w:pPr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>vibrant music scene.  As a professional musician he</w:t>
      </w:r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>’s</w:t>
      </w:r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 xml:space="preserve"> toured America for over</w:t>
      </w:r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 xml:space="preserve"> 15 years playing in 1,500 to</w:t>
      </w:r>
    </w:p>
    <w:p w14:paraId="74698B68" w14:textId="77777777" w:rsidR="009270C4" w:rsidRPr="009270C4" w:rsidRDefault="009270C4" w:rsidP="009270C4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0"/>
          <w:szCs w:val="20"/>
          <w:lang w:eastAsia="ja-JP"/>
        </w:rPr>
      </w:pPr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 xml:space="preserve">17,000 seat venues opening for huge acts including Journey, REO </w:t>
      </w:r>
      <w:proofErr w:type="spellStart"/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>Speedwagon</w:t>
      </w:r>
      <w:proofErr w:type="spellEnd"/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>, Night Ranger, Jefferson</w:t>
      </w:r>
    </w:p>
    <w:p w14:paraId="2B32FB56" w14:textId="1E5D06A6" w:rsidR="009270C4" w:rsidRPr="009270C4" w:rsidRDefault="009270C4" w:rsidP="009270C4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0"/>
          <w:szCs w:val="20"/>
          <w:lang w:eastAsia="ja-JP"/>
        </w:rPr>
      </w:pPr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 xml:space="preserve">Starship, Rick Derringer, </w:t>
      </w:r>
      <w:proofErr w:type="spellStart"/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>Foghat</w:t>
      </w:r>
      <w:proofErr w:type="spellEnd"/>
      <w:r w:rsidRPr="009270C4">
        <w:rPr>
          <w:rFonts w:ascii="Arial" w:hAnsi="Arial" w:cs="Arial"/>
          <w:spacing w:val="-9"/>
          <w:kern w:val="1"/>
          <w:sz w:val="20"/>
          <w:szCs w:val="20"/>
          <w:lang w:eastAsia="ja-JP"/>
        </w:rPr>
        <w:t xml:space="preserve"> and Eddie Money.</w:t>
      </w:r>
    </w:p>
    <w:p w14:paraId="1C9AF08A" w14:textId="7F0A8CE2" w:rsidR="009270C4" w:rsidRPr="009270C4" w:rsidRDefault="009270C4" w:rsidP="009270C4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0"/>
          <w:szCs w:val="20"/>
          <w:lang w:eastAsia="ja-JP"/>
        </w:rPr>
      </w:pPr>
    </w:p>
    <w:p w14:paraId="6EB0FD52" w14:textId="45C0BE7E" w:rsidR="009270C4" w:rsidRPr="009270C4" w:rsidRDefault="009270C4" w:rsidP="009270C4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270C4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Jason Perry - Lead Guitar</w:t>
      </w:r>
      <w:r w:rsidRPr="009270C4">
        <w:rPr>
          <w:rFonts w:ascii="Arial" w:eastAsia="Times New Roman" w:hAnsi="Arial" w:cs="Arial"/>
          <w:sz w:val="20"/>
          <w:szCs w:val="20"/>
        </w:rPr>
        <w:br/>
      </w:r>
      <w:r w:rsidRPr="009270C4">
        <w:rPr>
          <w:rFonts w:ascii="Arial" w:eastAsia="Times New Roman" w:hAnsi="Arial" w:cs="Arial"/>
          <w:sz w:val="20"/>
          <w:szCs w:val="20"/>
        </w:rPr>
        <w:br/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From Norway, Maine, Jason has spent years playing in bands across the US and Canada. Today he spends endless days perfecting Mike Campbell’s riffs down to the last detail. He’s a veteran </w:t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>of the</w:t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tribute </w:t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>scene playing in many quality outfits including</w:t>
      </w:r>
      <w:r w:rsidRPr="009270C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Judas Sabbath, the acclaimed Black Sabbath/ Judas Priest band.</w:t>
      </w:r>
    </w:p>
    <w:p w14:paraId="52CBC77E" w14:textId="16F316BF" w:rsidR="009270C4" w:rsidRPr="009270C4" w:rsidRDefault="009270C4" w:rsidP="009270C4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0"/>
          <w:szCs w:val="20"/>
          <w:lang w:eastAsia="ja-JP"/>
        </w:rPr>
      </w:pPr>
    </w:p>
    <w:p w14:paraId="28E0985D" w14:textId="77777777" w:rsidR="009270C4" w:rsidRPr="009270C4" w:rsidRDefault="009270C4" w:rsidP="009270C4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270C4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Chris Thomas – Keyboards, </w:t>
      </w:r>
      <w:r w:rsidRPr="009270C4">
        <w:rPr>
          <w:rFonts w:ascii="Arial" w:hAnsi="Arial" w:cs="Arial"/>
          <w:b/>
          <w:bCs/>
          <w:sz w:val="20"/>
          <w:szCs w:val="20"/>
          <w:lang w:eastAsia="ja-JP"/>
        </w:rPr>
        <w:t xml:space="preserve">Back Up </w:t>
      </w:r>
      <w:r w:rsidRPr="009270C4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Vocals, Acoustic Guitar</w:t>
      </w:r>
      <w:r w:rsidRPr="009270C4">
        <w:rPr>
          <w:rFonts w:ascii="Arial" w:eastAsia="Times New Roman" w:hAnsi="Arial" w:cs="Arial"/>
          <w:sz w:val="20"/>
          <w:szCs w:val="20"/>
        </w:rPr>
        <w:br/>
      </w:r>
    </w:p>
    <w:p w14:paraId="4B41F02A" w14:textId="77BA45CB" w:rsidR="009270C4" w:rsidRPr="009270C4" w:rsidRDefault="009270C4" w:rsidP="009270C4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Hailing from 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Kentucky,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Chris began singing 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and playing piano 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in his father's 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small-town 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church. Since 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then,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he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’s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performed with or opened for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up for 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rock and country headline 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acts including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Gin Blossoms,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Foghat</w:t>
      </w:r>
      <w:proofErr w:type="spellEnd"/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Dixie Chicks, Keith Urban and 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Delbert McClinton, Restless Heart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Wynona </w:t>
      </w:r>
      <w:proofErr w:type="gramStart"/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Judd</w:t>
      </w:r>
      <w:proofErr w:type="gramEnd"/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and 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Sawyer Brown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Pr="009270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06BC5CDB" w14:textId="7BF2191C" w:rsidR="009270C4" w:rsidRPr="009270C4" w:rsidRDefault="009270C4" w:rsidP="009270C4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0"/>
          <w:szCs w:val="20"/>
          <w:lang w:eastAsia="ja-JP"/>
        </w:rPr>
      </w:pPr>
    </w:p>
    <w:p w14:paraId="2EB64936" w14:textId="77777777" w:rsidR="009270C4" w:rsidRPr="009270C4" w:rsidRDefault="009270C4" w:rsidP="009270C4">
      <w:pPr>
        <w:rPr>
          <w:rFonts w:ascii="Arial" w:hAnsi="Arial" w:cs="Arial"/>
          <w:sz w:val="20"/>
          <w:szCs w:val="20"/>
        </w:rPr>
      </w:pPr>
      <w:r w:rsidRPr="009270C4">
        <w:rPr>
          <w:rFonts w:ascii="Arial" w:hAnsi="Arial" w:cs="Arial"/>
          <w:b/>
          <w:bCs/>
          <w:sz w:val="20"/>
          <w:szCs w:val="20"/>
        </w:rPr>
        <w:t xml:space="preserve">Scott Collins </w:t>
      </w:r>
      <w:r w:rsidRPr="009270C4">
        <w:rPr>
          <w:rFonts w:ascii="Arial" w:hAnsi="Arial" w:cs="Arial"/>
          <w:b/>
          <w:bCs/>
          <w:sz w:val="20"/>
          <w:szCs w:val="20"/>
          <w:lang w:eastAsia="ja-JP"/>
        </w:rPr>
        <w:t>- Bass Guitar, Back Up Vocals</w:t>
      </w:r>
    </w:p>
    <w:p w14:paraId="22237017" w14:textId="77777777" w:rsidR="009270C4" w:rsidRPr="009270C4" w:rsidRDefault="009270C4" w:rsidP="009270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448FE32B" w14:textId="032FB872" w:rsidR="009270C4" w:rsidRPr="009270C4" w:rsidRDefault="009270C4" w:rsidP="009270C4">
      <w:pPr>
        <w:rPr>
          <w:rFonts w:ascii="Arial" w:hAnsi="Arial" w:cs="Arial"/>
          <w:sz w:val="20"/>
          <w:szCs w:val="20"/>
        </w:rPr>
      </w:pPr>
      <w:r w:rsidRPr="009270C4">
        <w:rPr>
          <w:rFonts w:ascii="Arial" w:hAnsi="Arial" w:cs="Arial"/>
          <w:sz w:val="20"/>
          <w:szCs w:val="20"/>
        </w:rPr>
        <w:t xml:space="preserve">Bostonian Scott honed his craft on stages across the United States. He’s performed with or opened for </w:t>
      </w:r>
      <w:r w:rsidRPr="009270C4">
        <w:rPr>
          <w:rFonts w:ascii="Arial" w:hAnsi="Arial" w:cs="Arial"/>
          <w:sz w:val="20"/>
          <w:szCs w:val="20"/>
        </w:rPr>
        <w:t xml:space="preserve">many major acts including </w:t>
      </w:r>
      <w:r w:rsidRPr="009270C4">
        <w:rPr>
          <w:rFonts w:ascii="Arial" w:hAnsi="Arial" w:cs="Arial"/>
          <w:sz w:val="20"/>
          <w:szCs w:val="20"/>
        </w:rPr>
        <w:t>Cheap Trick, The Black Crowes, Garth Brooks, No Doubt</w:t>
      </w:r>
      <w:r w:rsidRPr="009270C4">
        <w:rPr>
          <w:rFonts w:ascii="Arial" w:hAnsi="Arial" w:cs="Arial"/>
          <w:sz w:val="20"/>
          <w:szCs w:val="20"/>
        </w:rPr>
        <w:t xml:space="preserve">, Oasis, Bush, X, Blur </w:t>
      </w:r>
      <w:r w:rsidRPr="009270C4">
        <w:rPr>
          <w:rFonts w:ascii="Arial" w:hAnsi="Arial" w:cs="Arial"/>
          <w:sz w:val="20"/>
          <w:szCs w:val="20"/>
        </w:rPr>
        <w:t xml:space="preserve">and The Flaming Lips. Tom Petty </w:t>
      </w:r>
      <w:r w:rsidRPr="009270C4">
        <w:rPr>
          <w:rFonts w:ascii="Arial" w:hAnsi="Arial" w:cs="Arial"/>
          <w:sz w:val="20"/>
          <w:szCs w:val="20"/>
        </w:rPr>
        <w:t>has</w:t>
      </w:r>
      <w:r w:rsidRPr="009270C4">
        <w:rPr>
          <w:rFonts w:ascii="Arial" w:hAnsi="Arial" w:cs="Arial"/>
          <w:sz w:val="20"/>
          <w:szCs w:val="20"/>
        </w:rPr>
        <w:t xml:space="preserve"> been a musical </w:t>
      </w:r>
      <w:r w:rsidRPr="009270C4">
        <w:rPr>
          <w:rFonts w:ascii="Arial" w:hAnsi="Arial" w:cs="Arial"/>
          <w:sz w:val="20"/>
          <w:szCs w:val="20"/>
        </w:rPr>
        <w:t>staple</w:t>
      </w:r>
      <w:r w:rsidRPr="009270C4">
        <w:rPr>
          <w:rFonts w:ascii="Arial" w:hAnsi="Arial" w:cs="Arial"/>
          <w:sz w:val="20"/>
          <w:szCs w:val="20"/>
        </w:rPr>
        <w:t xml:space="preserve"> throughout Scott's </w:t>
      </w:r>
      <w:r w:rsidRPr="009270C4">
        <w:rPr>
          <w:rFonts w:ascii="Arial" w:hAnsi="Arial" w:cs="Arial"/>
          <w:sz w:val="20"/>
          <w:szCs w:val="20"/>
        </w:rPr>
        <w:t>life, and he spends endless days perfecting the musical nuances of the Heartbreakers’ Ron Blair and Howie Epstein.</w:t>
      </w:r>
    </w:p>
    <w:p w14:paraId="11BA2F53" w14:textId="77777777" w:rsidR="009270C4" w:rsidRPr="009270C4" w:rsidRDefault="009270C4" w:rsidP="009270C4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0"/>
          <w:szCs w:val="20"/>
          <w:lang w:eastAsia="ja-JP"/>
        </w:rPr>
      </w:pPr>
    </w:p>
    <w:sectPr w:rsidR="009270C4" w:rsidRPr="00927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ACC2" w14:textId="77777777" w:rsidR="00C02B20" w:rsidRDefault="00C02B20" w:rsidP="009270C4">
      <w:r>
        <w:separator/>
      </w:r>
    </w:p>
  </w:endnote>
  <w:endnote w:type="continuationSeparator" w:id="0">
    <w:p w14:paraId="110C5CB6" w14:textId="77777777" w:rsidR="00C02B20" w:rsidRDefault="00C02B20" w:rsidP="0092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93CA" w14:textId="77777777" w:rsidR="009270C4" w:rsidRDefault="00927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F5E5" w14:textId="77777777" w:rsidR="009270C4" w:rsidRDefault="00927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2170" w14:textId="77777777" w:rsidR="009270C4" w:rsidRDefault="0092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F7AF" w14:textId="77777777" w:rsidR="00C02B20" w:rsidRDefault="00C02B20" w:rsidP="009270C4">
      <w:r>
        <w:separator/>
      </w:r>
    </w:p>
  </w:footnote>
  <w:footnote w:type="continuationSeparator" w:id="0">
    <w:p w14:paraId="6BB9B8CB" w14:textId="77777777" w:rsidR="00C02B20" w:rsidRDefault="00C02B20" w:rsidP="0092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1483" w14:textId="77777777" w:rsidR="009270C4" w:rsidRDefault="00927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A84C" w14:textId="77777777" w:rsidR="009270C4" w:rsidRDefault="009270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B906" w14:textId="77777777" w:rsidR="009270C4" w:rsidRDefault="00927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C4"/>
    <w:rsid w:val="009270C4"/>
    <w:rsid w:val="00C0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480E8"/>
  <w15:chartTrackingRefBased/>
  <w15:docId w15:val="{5E0D689E-E116-C543-A091-229EC2F8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C4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0C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7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0C4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Alder</dc:creator>
  <cp:keywords/>
  <dc:description/>
  <cp:lastModifiedBy>Dave Alder</cp:lastModifiedBy>
  <cp:revision>1</cp:revision>
  <dcterms:created xsi:type="dcterms:W3CDTF">2021-11-14T17:30:00Z</dcterms:created>
  <dcterms:modified xsi:type="dcterms:W3CDTF">2021-11-14T18:10:00Z</dcterms:modified>
</cp:coreProperties>
</file>